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line="520" w:lineRule="exact"/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hAnsi="黑体" w:eastAsia="方正小标宋简体"/>
          <w:szCs w:val="32"/>
        </w:rPr>
        <w:t>张家港市2024年基层公共服务岗位招聘</w:t>
      </w:r>
      <w:r>
        <w:rPr>
          <w:rFonts w:hint="eastAsia" w:ascii="方正小标宋简体" w:eastAsia="方正小标宋简体"/>
          <w:szCs w:val="32"/>
        </w:rPr>
        <w:t>低收入家庭、困难家庭</w:t>
      </w:r>
    </w:p>
    <w:p>
      <w:pPr>
        <w:spacing w:line="520" w:lineRule="exact"/>
        <w:jc w:val="center"/>
        <w:rPr>
          <w:rFonts w:ascii="方正小标宋简体" w:hAnsi="黑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和就业困难高校毕业生</w:t>
      </w:r>
      <w:r>
        <w:rPr>
          <w:rFonts w:hint="eastAsia" w:ascii="方正小标宋简体" w:hAnsi="黑体" w:eastAsia="方正小标宋简体"/>
          <w:szCs w:val="32"/>
        </w:rPr>
        <w:t>报名表</w:t>
      </w:r>
    </w:p>
    <w:p>
      <w:pPr>
        <w:spacing w:line="520" w:lineRule="exact"/>
        <w:jc w:val="both"/>
        <w:rPr>
          <w:rFonts w:hint="default" w:ascii="方正小标宋简体" w:hAnsi="黑体" w:eastAsia="方正小标宋简体"/>
          <w:szCs w:val="32"/>
          <w:u w:val="single"/>
          <w:lang w:val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1"/>
          <w:szCs w:val="21"/>
        </w:rPr>
        <w:t>报考</w:t>
      </w:r>
      <w:r>
        <w:rPr>
          <w:rFonts w:hint="eastAsia" w:cs="仿宋_GB2312"/>
          <w:b w:val="0"/>
          <w:bCs w:val="0"/>
          <w:color w:val="000000"/>
          <w:sz w:val="21"/>
          <w:szCs w:val="21"/>
          <w:lang w:val="en-US" w:eastAsia="zh-CN"/>
        </w:rPr>
        <w:t>单位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1"/>
          <w:szCs w:val="21"/>
        </w:rPr>
        <w:t>名称</w:t>
      </w:r>
      <w:r>
        <w:rPr>
          <w:rFonts w:hint="eastAsia" w:cs="仿宋_GB2312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cs="仿宋_GB2312"/>
          <w:b w:val="0"/>
          <w:bCs w:val="0"/>
          <w:color w:val="00000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1"/>
          <w:szCs w:val="21"/>
        </w:rPr>
        <w:t>报考</w:t>
      </w:r>
      <w:r>
        <w:rPr>
          <w:rFonts w:hint="eastAsia" w:cs="仿宋_GB2312"/>
          <w:b w:val="0"/>
          <w:bCs w:val="0"/>
          <w:color w:val="000000"/>
          <w:sz w:val="21"/>
          <w:szCs w:val="21"/>
          <w:lang w:val="en-US" w:eastAsia="zh-CN"/>
        </w:rPr>
        <w:t>岗位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1"/>
          <w:szCs w:val="21"/>
        </w:rPr>
        <w:t>名称</w:t>
      </w:r>
      <w:r>
        <w:rPr>
          <w:rFonts w:hint="eastAsia" w:cs="仿宋_GB2312"/>
          <w:b w:val="0"/>
          <w:bCs w:val="0"/>
          <w:color w:val="000000"/>
          <w:sz w:val="21"/>
          <w:szCs w:val="21"/>
          <w:lang w:eastAsia="zh-CN"/>
        </w:rPr>
        <w:t>：</w:t>
      </w:r>
      <w:r>
        <w:rPr>
          <w:rFonts w:hint="eastAsia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cs="仿宋_GB2312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21"/>
          <w:szCs w:val="21"/>
        </w:rPr>
        <w:t>岗位代码：</w:t>
      </w:r>
      <w:r>
        <w:rPr>
          <w:rFonts w:hint="eastAsia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cs="仿宋_GB2312"/>
          <w:b w:val="0"/>
          <w:bCs w:val="0"/>
          <w:color w:val="000000"/>
          <w:sz w:val="21"/>
          <w:szCs w:val="21"/>
          <w:u w:val="single"/>
          <w:lang w:val="en-US" w:eastAsia="zh-CN"/>
        </w:rPr>
        <w:t xml:space="preserve">     </w:t>
      </w:r>
    </w:p>
    <w:tbl>
      <w:tblPr>
        <w:tblStyle w:val="5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50"/>
        <w:gridCol w:w="208"/>
        <w:gridCol w:w="924"/>
        <w:gridCol w:w="340"/>
        <w:gridCol w:w="632"/>
        <w:gridCol w:w="154"/>
        <w:gridCol w:w="1106"/>
        <w:gridCol w:w="478"/>
        <w:gridCol w:w="1264"/>
        <w:gridCol w:w="79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（2寸近期正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3308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户籍地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家庭地址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是否应届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315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spacing w:line="360" w:lineRule="exact"/>
              <w:ind w:firstLine="412" w:firstLineChars="2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报考岗位</w:t>
            </w:r>
          </w:p>
        </w:tc>
        <w:tc>
          <w:tcPr>
            <w:tcW w:w="315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是否服从调剂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spacing w:line="360" w:lineRule="exact"/>
              <w:ind w:firstLine="412" w:firstLineChars="20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就业困难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人员类别</w:t>
            </w:r>
          </w:p>
        </w:tc>
        <w:tc>
          <w:tcPr>
            <w:tcW w:w="8082" w:type="dxa"/>
            <w:gridSpan w:val="11"/>
            <w:vAlign w:val="center"/>
          </w:tcPr>
          <w:p>
            <w:pPr>
              <w:spacing w:line="320" w:lineRule="exact"/>
              <w:ind w:firstLine="412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□1.低保及低保边缘家庭高校毕业生；</w:t>
            </w:r>
          </w:p>
          <w:p>
            <w:pPr>
              <w:spacing w:line="320" w:lineRule="exact"/>
              <w:ind w:firstLine="412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□2.城镇零就业家庭和农村零转移家庭高校毕业生；</w:t>
            </w:r>
          </w:p>
          <w:p>
            <w:pPr>
              <w:spacing w:line="320" w:lineRule="exact"/>
              <w:ind w:firstLine="412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□3.特困职工家庭高校毕业生；</w:t>
            </w:r>
          </w:p>
          <w:p>
            <w:pPr>
              <w:spacing w:line="320" w:lineRule="exact"/>
              <w:ind w:firstLine="412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□4.未实现初次就业且办理失业登记手续6个月及以上的高校毕业生。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本人简历（从中学开始填写）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330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学习或工作单位</w:t>
            </w:r>
          </w:p>
        </w:tc>
        <w:tc>
          <w:tcPr>
            <w:tcW w:w="36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学习专业或工作职位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308" w:type="dxa"/>
            <w:gridSpan w:val="6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4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308" w:type="dxa"/>
            <w:gridSpan w:val="6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4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308" w:type="dxa"/>
            <w:gridSpan w:val="6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4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308" w:type="dxa"/>
            <w:gridSpan w:val="6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3641" w:type="dxa"/>
            <w:gridSpan w:val="4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>
            <w:pPr>
              <w:spacing w:line="36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4528" w:type="dxa"/>
            <w:gridSpan w:val="7"/>
          </w:tcPr>
          <w:p>
            <w:pPr>
              <w:spacing w:line="360" w:lineRule="exact"/>
              <w:ind w:firstLine="412" w:firstLineChars="200"/>
              <w:rPr>
                <w:sz w:val="21"/>
                <w:szCs w:val="21"/>
              </w:rPr>
            </w:pPr>
          </w:p>
          <w:p>
            <w:pPr>
              <w:spacing w:line="360" w:lineRule="exact"/>
              <w:ind w:firstLine="412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本人承诺所提供相关证明材料真实有效，符合应聘岗位所需资格条件，如有弄虚作假，承诺自动放弃录用资格。</w:t>
            </w:r>
          </w:p>
          <w:p>
            <w:pPr>
              <w:spacing w:line="360" w:lineRule="exact"/>
              <w:ind w:firstLine="1125" w:firstLineChars="546"/>
              <w:rPr>
                <w:sz w:val="21"/>
                <w:szCs w:val="21"/>
              </w:rPr>
            </w:pPr>
          </w:p>
          <w:p>
            <w:pPr>
              <w:spacing w:line="360" w:lineRule="exact"/>
              <w:ind w:firstLine="1125" w:firstLineChars="54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报名人（签名）：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年   月   日</w:t>
            </w:r>
          </w:p>
        </w:tc>
        <w:tc>
          <w:tcPr>
            <w:tcW w:w="4774" w:type="dxa"/>
            <w:gridSpan w:val="5"/>
          </w:tcPr>
          <w:p>
            <w:pPr>
              <w:spacing w:line="360" w:lineRule="exact"/>
              <w:ind w:firstLine="412" w:firstLineChars="200"/>
              <w:rPr>
                <w:sz w:val="21"/>
                <w:szCs w:val="21"/>
              </w:rPr>
            </w:pPr>
          </w:p>
          <w:p>
            <w:pPr>
              <w:spacing w:line="360" w:lineRule="exact"/>
              <w:ind w:firstLine="412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经审查相关材料，报名人符合招聘资格条件。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</w:p>
          <w:p>
            <w:pPr>
              <w:spacing w:line="360" w:lineRule="exact"/>
              <w:rPr>
                <w:sz w:val="21"/>
                <w:szCs w:val="21"/>
              </w:rPr>
            </w:pPr>
          </w:p>
          <w:p>
            <w:pPr>
              <w:spacing w:line="360" w:lineRule="exact"/>
              <w:ind w:firstLine="1630" w:firstLineChars="791"/>
              <w:rPr>
                <w:sz w:val="21"/>
                <w:szCs w:val="21"/>
              </w:rPr>
            </w:pPr>
          </w:p>
          <w:p>
            <w:pPr>
              <w:spacing w:line="360" w:lineRule="exact"/>
              <w:ind w:firstLine="1630" w:firstLineChars="7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审查人（签名）：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年   月   日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</w:p>
        </w:tc>
      </w:tr>
    </w:tbl>
    <w:p>
      <w:pPr>
        <w:rPr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wMDc3M2E0YTkyZWNkOTdiYzlmYWYwZmI1OTVkNmIifQ=="/>
  </w:docVars>
  <w:rsids>
    <w:rsidRoot w:val="00E32490"/>
    <w:rsid w:val="00057CE4"/>
    <w:rsid w:val="00060D48"/>
    <w:rsid w:val="00067E35"/>
    <w:rsid w:val="000D5A7F"/>
    <w:rsid w:val="000E0585"/>
    <w:rsid w:val="000F293A"/>
    <w:rsid w:val="0012285C"/>
    <w:rsid w:val="001276E7"/>
    <w:rsid w:val="0016272D"/>
    <w:rsid w:val="00176CEE"/>
    <w:rsid w:val="001B0CDB"/>
    <w:rsid w:val="001B4AD4"/>
    <w:rsid w:val="001B540C"/>
    <w:rsid w:val="001D3980"/>
    <w:rsid w:val="001E3E92"/>
    <w:rsid w:val="001E67EF"/>
    <w:rsid w:val="001F4CF7"/>
    <w:rsid w:val="0020272E"/>
    <w:rsid w:val="002265A9"/>
    <w:rsid w:val="0024722F"/>
    <w:rsid w:val="0025209A"/>
    <w:rsid w:val="0025620F"/>
    <w:rsid w:val="00294BC4"/>
    <w:rsid w:val="002B7688"/>
    <w:rsid w:val="002D2BE0"/>
    <w:rsid w:val="002F0566"/>
    <w:rsid w:val="003003B0"/>
    <w:rsid w:val="003042CF"/>
    <w:rsid w:val="00304BCB"/>
    <w:rsid w:val="003103B2"/>
    <w:rsid w:val="0034222A"/>
    <w:rsid w:val="0036591C"/>
    <w:rsid w:val="00365C4D"/>
    <w:rsid w:val="003A31CB"/>
    <w:rsid w:val="003B72EB"/>
    <w:rsid w:val="003D5877"/>
    <w:rsid w:val="003E7CBD"/>
    <w:rsid w:val="00406EE3"/>
    <w:rsid w:val="00412849"/>
    <w:rsid w:val="00447F8D"/>
    <w:rsid w:val="0048346C"/>
    <w:rsid w:val="004E2D34"/>
    <w:rsid w:val="00506D20"/>
    <w:rsid w:val="00510978"/>
    <w:rsid w:val="005505C2"/>
    <w:rsid w:val="005B0037"/>
    <w:rsid w:val="005F57DF"/>
    <w:rsid w:val="0060681C"/>
    <w:rsid w:val="00612333"/>
    <w:rsid w:val="00615DB9"/>
    <w:rsid w:val="00672CBF"/>
    <w:rsid w:val="00685929"/>
    <w:rsid w:val="00694B3C"/>
    <w:rsid w:val="006A7984"/>
    <w:rsid w:val="006D1FE2"/>
    <w:rsid w:val="006D2B5C"/>
    <w:rsid w:val="006D6201"/>
    <w:rsid w:val="006E5EAC"/>
    <w:rsid w:val="006F4C94"/>
    <w:rsid w:val="007328E1"/>
    <w:rsid w:val="00747537"/>
    <w:rsid w:val="0075717E"/>
    <w:rsid w:val="0076330E"/>
    <w:rsid w:val="0076382D"/>
    <w:rsid w:val="007742E6"/>
    <w:rsid w:val="00783D11"/>
    <w:rsid w:val="007B7BC1"/>
    <w:rsid w:val="007E4249"/>
    <w:rsid w:val="007F30D3"/>
    <w:rsid w:val="00807154"/>
    <w:rsid w:val="00813D33"/>
    <w:rsid w:val="0082013D"/>
    <w:rsid w:val="0082152E"/>
    <w:rsid w:val="0083523B"/>
    <w:rsid w:val="008543D0"/>
    <w:rsid w:val="0085445F"/>
    <w:rsid w:val="008547E4"/>
    <w:rsid w:val="00861C09"/>
    <w:rsid w:val="00875326"/>
    <w:rsid w:val="0089063F"/>
    <w:rsid w:val="008B1A20"/>
    <w:rsid w:val="008B396F"/>
    <w:rsid w:val="0095669D"/>
    <w:rsid w:val="009B24DB"/>
    <w:rsid w:val="009C0836"/>
    <w:rsid w:val="009C3A45"/>
    <w:rsid w:val="00A6037E"/>
    <w:rsid w:val="00A84727"/>
    <w:rsid w:val="00AA175A"/>
    <w:rsid w:val="00AB4C4D"/>
    <w:rsid w:val="00B02DAB"/>
    <w:rsid w:val="00B12F72"/>
    <w:rsid w:val="00B157C4"/>
    <w:rsid w:val="00B21C15"/>
    <w:rsid w:val="00B63DFD"/>
    <w:rsid w:val="00BC22F4"/>
    <w:rsid w:val="00BE4662"/>
    <w:rsid w:val="00C17A49"/>
    <w:rsid w:val="00C37759"/>
    <w:rsid w:val="00C41980"/>
    <w:rsid w:val="00C6612E"/>
    <w:rsid w:val="00CF533C"/>
    <w:rsid w:val="00D80532"/>
    <w:rsid w:val="00D84C6C"/>
    <w:rsid w:val="00D970E9"/>
    <w:rsid w:val="00DA592D"/>
    <w:rsid w:val="00DC1DA5"/>
    <w:rsid w:val="00DC63D1"/>
    <w:rsid w:val="00DF2BC2"/>
    <w:rsid w:val="00E32490"/>
    <w:rsid w:val="00E37A35"/>
    <w:rsid w:val="00E914E8"/>
    <w:rsid w:val="00E96C9C"/>
    <w:rsid w:val="00EE3212"/>
    <w:rsid w:val="00EE5B1F"/>
    <w:rsid w:val="00F01BA5"/>
    <w:rsid w:val="00F1641B"/>
    <w:rsid w:val="00F23352"/>
    <w:rsid w:val="00F2560E"/>
    <w:rsid w:val="00F50170"/>
    <w:rsid w:val="00F51916"/>
    <w:rsid w:val="00F541B4"/>
    <w:rsid w:val="00F7179A"/>
    <w:rsid w:val="00F81540"/>
    <w:rsid w:val="00F965DB"/>
    <w:rsid w:val="00FA392E"/>
    <w:rsid w:val="00FF1125"/>
    <w:rsid w:val="00FF5346"/>
    <w:rsid w:val="55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335</Characters>
  <Lines>3</Lines>
  <Paragraphs>1</Paragraphs>
  <TotalTime>1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2023-08-07T02:48:00Z</dcterms:created>
  <dc:creator>User</dc:creator>
  <cp:lastModifiedBy>lulu</cp:lastModifiedBy>
  <cp:lastPrinted>2013-11-29T05:43:00Z</cp:lastPrinted>
  <dcterms:modified xsi:type="dcterms:W3CDTF">2024-07-22T02:15:41Z</dcterms:modified>
  <dc:title>关于徐金元来信办理情况的汇报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DF4D9C6A3F9045B1B899BC34AC61D5E7_12</vt:lpwstr>
  </property>
</Properties>
</file>