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after="60" w:line="32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佛山市</w:t>
      </w:r>
      <w:r>
        <w:rPr>
          <w:rFonts w:hint="eastAsia" w:eastAsia="黑体"/>
          <w:sz w:val="32"/>
          <w:szCs w:val="32"/>
          <w:lang w:eastAsia="zh-CN"/>
        </w:rPr>
        <w:t>消防救援支队</w:t>
      </w:r>
      <w:r>
        <w:rPr>
          <w:rFonts w:hint="eastAsia" w:eastAsia="黑体"/>
          <w:sz w:val="32"/>
          <w:szCs w:val="32"/>
        </w:rPr>
        <w:t>求职登记表</w:t>
      </w:r>
      <w:bookmarkEnd w:id="0"/>
    </w:p>
    <w:p>
      <w:pPr>
        <w:spacing w:after="60"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请选择：</w:t>
      </w:r>
      <w:r>
        <w:rPr>
          <w:rFonts w:hint="eastAsia" w:ascii="宋体" w:hAnsi="宋体"/>
          <w:szCs w:val="21"/>
        </w:rPr>
        <w:sym w:font="Wingdings 2" w:char="0052"/>
      </w:r>
      <w:r>
        <w:rPr>
          <w:rFonts w:hint="eastAsia" w:ascii="宋体" w:hAnsi="宋体"/>
          <w:szCs w:val="21"/>
        </w:rPr>
        <w:t xml:space="preserve">姓名保密  </w:t>
      </w:r>
      <w:r>
        <w:rPr>
          <w:rFonts w:hint="eastAsia" w:ascii="宋体" w:hAnsi="宋体"/>
          <w:szCs w:val="21"/>
        </w:rPr>
        <w:sym w:font="Wingdings 2" w:char="0052"/>
      </w:r>
      <w:r>
        <w:rPr>
          <w:rFonts w:hint="eastAsia" w:ascii="宋体" w:hAnsi="宋体"/>
          <w:szCs w:val="21"/>
        </w:rPr>
        <w:t xml:space="preserve">工作单位名称保密               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 xml:space="preserve">             填表日期: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>
      <w:pPr>
        <w:spacing w:after="120" w:line="2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pct10" w:color="auto" w:fill="FFFFFF"/>
        </w:rPr>
        <w:t>个人基本情况</w:t>
      </w:r>
      <w:r>
        <w:rPr>
          <w:rFonts w:hint="eastAsia" w:ascii="宋体" w:hAnsi="宋体"/>
          <w:szCs w:val="21"/>
        </w:rPr>
        <w:t>（注：身份证号只用于信息库唯一性校验，不在网上公开）</w:t>
      </w:r>
    </w:p>
    <w:tbl>
      <w:tblPr>
        <w:tblStyle w:val="2"/>
        <w:tblW w:w="10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449"/>
        <w:gridCol w:w="945"/>
        <w:gridCol w:w="146"/>
        <w:gridCol w:w="338"/>
        <w:gridCol w:w="556"/>
        <w:gridCol w:w="14"/>
        <w:gridCol w:w="386"/>
        <w:gridCol w:w="703"/>
        <w:gridCol w:w="572"/>
        <w:gridCol w:w="699"/>
        <w:gridCol w:w="614"/>
        <w:gridCol w:w="142"/>
        <w:gridCol w:w="515"/>
        <w:gridCol w:w="94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1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9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tabs>
                <w:tab w:val="left" w:pos="313"/>
                <w:tab w:val="center" w:pos="1495"/>
              </w:tabs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11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34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1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家庭状况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231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   重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1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231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近期常住地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11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3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</w:trPr>
        <w:tc>
          <w:tcPr>
            <w:tcW w:w="11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99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外语语种及水平</w:t>
            </w:r>
          </w:p>
        </w:tc>
        <w:tc>
          <w:tcPr>
            <w:tcW w:w="236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粤语水平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不会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会听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会讲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1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电脑水平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如应聘成功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何时可以上岗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爱好特长</w:t>
            </w:r>
          </w:p>
        </w:tc>
        <w:tc>
          <w:tcPr>
            <w:tcW w:w="37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6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已获职称、执业资格</w:t>
            </w:r>
          </w:p>
        </w:tc>
        <w:tc>
          <w:tcPr>
            <w:tcW w:w="8129" w:type="dxa"/>
            <w:gridSpan w:val="1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2646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家庭主要成员状况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与本人关系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工作单位及职务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户籍所在地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2646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2646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before="120" w:after="120" w:line="260" w:lineRule="exact"/>
        <w:rPr>
          <w:rFonts w:hint="eastAsia"/>
          <w:sz w:val="24"/>
          <w:shd w:val="pct10" w:color="auto" w:fill="FFFFFF"/>
        </w:rPr>
      </w:pPr>
      <w:r>
        <w:rPr>
          <w:rFonts w:hint="eastAsia"/>
          <w:sz w:val="24"/>
          <w:shd w:val="pct10" w:color="auto" w:fill="FFFFFF"/>
        </w:rPr>
        <w:t>教育、培训情况(高中至大学)</w:t>
      </w:r>
    </w:p>
    <w:tbl>
      <w:tblPr>
        <w:tblStyle w:val="2"/>
        <w:tblW w:w="10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2790"/>
        <w:gridCol w:w="283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3036" w:type="dxa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止 时 间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院校、培训机构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所学专业、进修内容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3036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036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before="120" w:line="260" w:lineRule="exact"/>
              <w:ind w:firstLine="240" w:firstLineChars="10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pPr>
        <w:spacing w:before="120" w:after="120" w:line="260" w:lineRule="exact"/>
        <w:rPr>
          <w:rFonts w:hint="eastAsia"/>
          <w:sz w:val="24"/>
          <w:shd w:val="pct10" w:color="auto" w:fill="FFFFFF"/>
        </w:rPr>
      </w:pPr>
      <w:r>
        <w:rPr>
          <w:rFonts w:hint="eastAsia"/>
          <w:sz w:val="24"/>
          <w:shd w:val="pct10" w:color="auto" w:fill="FFFFFF"/>
        </w:rPr>
        <w:t>工作简历</w:t>
      </w:r>
    </w:p>
    <w:tbl>
      <w:tblPr>
        <w:tblStyle w:val="2"/>
        <w:tblW w:w="10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4665"/>
        <w:gridCol w:w="1569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3186" w:type="dxa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止 时 间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工作单位、担任职务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 位 职 责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3186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4665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3186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4665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spacing w:before="120" w:line="260" w:lineRule="exact"/>
        <w:rPr>
          <w:rFonts w:hint="eastAsia"/>
          <w:sz w:val="24"/>
          <w:shd w:val="pct10" w:color="auto" w:fill="FFFFFF"/>
        </w:rPr>
      </w:pPr>
      <w:r>
        <w:rPr>
          <w:rFonts w:hint="eastAsia"/>
          <w:sz w:val="24"/>
          <w:shd w:val="pct10" w:color="auto" w:fill="FFFFFF"/>
          <w:lang w:val="en-US" w:eastAsia="zh-CN"/>
        </w:rPr>
        <w:t>所学专业介绍、</w:t>
      </w:r>
      <w:r>
        <w:rPr>
          <w:rFonts w:hint="eastAsia"/>
          <w:sz w:val="24"/>
          <w:shd w:val="pct10" w:color="auto" w:fill="FFFFFF"/>
        </w:rPr>
        <w:t>能力专长、自我评价</w:t>
      </w:r>
    </w:p>
    <w:tbl>
      <w:tblPr>
        <w:tblStyle w:val="2"/>
        <w:tblW w:w="1086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746"/>
        <w:gridCol w:w="1830"/>
        <w:gridCol w:w="1098"/>
        <w:gridCol w:w="1281"/>
        <w:gridCol w:w="2259"/>
        <w:gridCol w:w="7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234" w:hRule="atLeast"/>
        </w:trPr>
        <w:tc>
          <w:tcPr>
            <w:tcW w:w="10788" w:type="dxa"/>
            <w:gridSpan w:val="6"/>
            <w:noWrap w:val="0"/>
            <w:vAlign w:val="center"/>
          </w:tcPr>
          <w:p>
            <w:pPr>
              <w:spacing w:before="120" w:line="260" w:lineRule="exact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</w:p>
          <w:p>
            <w:pPr>
              <w:spacing w:before="120" w:line="260" w:lineRule="exact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</w:p>
          <w:p>
            <w:pPr>
              <w:spacing w:before="120" w:line="260" w:lineRule="exact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</w:p>
          <w:p>
            <w:pPr>
              <w:spacing w:before="120" w:line="260" w:lineRule="exact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</w:p>
          <w:p>
            <w:pPr>
              <w:spacing w:before="120" w:line="260" w:lineRule="exact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574" w:type="dxa"/>
            <w:noWrap w:val="0"/>
            <w:vAlign w:val="center"/>
          </w:tcPr>
          <w:p>
            <w:pPr>
              <w:spacing w:before="120" w:line="26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5674" w:type="dxa"/>
            <w:gridSpan w:val="3"/>
            <w:noWrap w:val="0"/>
            <w:vAlign w:val="center"/>
          </w:tcPr>
          <w:p>
            <w:pPr>
              <w:spacing w:before="120"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⒉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⒊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月薪要求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574" w:type="dxa"/>
            <w:noWrap w:val="0"/>
            <w:vAlign w:val="top"/>
          </w:tcPr>
          <w:p>
            <w:pPr>
              <w:spacing w:before="120"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工作地要求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line="260" w:lineRule="exact"/>
              <w:rPr>
                <w:rFonts w:hint="eastAsia"/>
                <w:sz w:val="24"/>
              </w:rPr>
            </w:pPr>
          </w:p>
        </w:tc>
        <w:tc>
          <w:tcPr>
            <w:tcW w:w="4712" w:type="dxa"/>
            <w:gridSpan w:val="4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pPr>
        <w:spacing w:before="120" w:after="120" w:line="260" w:lineRule="exact"/>
        <w:rPr>
          <w:rFonts w:hint="default" w:eastAsia="宋体"/>
          <w:sz w:val="24"/>
          <w:shd w:val="pct10" w:color="auto" w:fill="FFFFFF"/>
          <w:lang w:val="en-US" w:eastAsia="zh-CN"/>
        </w:rPr>
      </w:pPr>
      <w:r>
        <w:rPr>
          <w:rFonts w:hint="eastAsia"/>
          <w:sz w:val="24"/>
          <w:shd w:val="pct10" w:color="auto" w:fill="FFFFFF"/>
        </w:rPr>
        <w:t>联系方式</w:t>
      </w:r>
    </w:p>
    <w:tbl>
      <w:tblPr>
        <w:tblStyle w:val="2"/>
        <w:tblW w:w="10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4198"/>
        <w:gridCol w:w="1095"/>
        <w:gridCol w:w="1278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935" w:type="dxa"/>
            <w:noWrap w:val="0"/>
            <w:vAlign w:val="center"/>
          </w:tcPr>
          <w:p>
            <w:pPr>
              <w:spacing w:before="120"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手机及家庭固话</w:t>
            </w:r>
          </w:p>
        </w:tc>
        <w:tc>
          <w:tcPr>
            <w:tcW w:w="5293" w:type="dxa"/>
            <w:gridSpan w:val="2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before="120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before="120" w:line="26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935" w:type="dxa"/>
            <w:noWrap w:val="0"/>
            <w:vAlign w:val="top"/>
          </w:tcPr>
          <w:p>
            <w:pPr>
              <w:spacing w:before="120"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98" w:type="dxa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before="120"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E-mial</w:t>
            </w:r>
          </w:p>
        </w:tc>
        <w:tc>
          <w:tcPr>
            <w:tcW w:w="3604" w:type="dxa"/>
            <w:gridSpan w:val="2"/>
            <w:noWrap w:val="0"/>
            <w:vAlign w:val="top"/>
          </w:tcPr>
          <w:p>
            <w:pPr>
              <w:spacing w:before="120"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>
      <w:pPr>
        <w:spacing w:before="120" w:line="260" w:lineRule="exact"/>
        <w:rPr>
          <w:rFonts w:ascii="宋体" w:hAnsi="宋体" w:cs="宋体"/>
          <w:sz w:val="28"/>
          <w:szCs w:val="28"/>
        </w:rPr>
      </w:pPr>
      <w:r>
        <w:rPr>
          <w:rFonts w:hint="eastAsia"/>
          <w:b/>
          <w:sz w:val="24"/>
        </w:rPr>
        <w:t>以上资料必须如实填写，经查实如有虚假，后果自负。                    签名：</w:t>
      </w:r>
      <w:r>
        <w:rPr>
          <w:rFonts w:hint="eastAsia"/>
          <w:b/>
          <w:sz w:val="24"/>
          <w:u w:val="single"/>
        </w:rPr>
        <w:t xml:space="preserve">                         </w:t>
      </w:r>
    </w:p>
    <w:p/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Zjc4NmE1YzdmMWE3NDljNTg5YjNlMWM4ODRmNWYifQ=="/>
  </w:docVars>
  <w:rsids>
    <w:rsidRoot w:val="193D52A9"/>
    <w:rsid w:val="193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2023-01-04T06:36:00Z</dcterms:created>
  <dc:creator>Gee</dc:creator>
  <cp:lastModifiedBy>Gee</cp:lastModifiedBy>
  <dcterms:modified xsi:type="dcterms:W3CDTF">2023-01-04T06:37:17Z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79A522D9C341408899AD9563CC26E071</vt:lpwstr>
  </property>
</Properties>
</file>